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97DD49" w14:textId="77777777" w:rsidR="00882A88" w:rsidRDefault="00806A03">
      <w:pPr>
        <w:rPr>
          <w:rFonts w:ascii="黑体" w:eastAsia="黑体" w:hAnsi="黑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附件</w:t>
      </w:r>
      <w:r>
        <w:rPr>
          <w:rFonts w:ascii="宋体" w:eastAsia="宋体" w:hAnsi="宋体" w:cs="宋体" w:hint="eastAsia"/>
          <w:sz w:val="24"/>
          <w:szCs w:val="24"/>
        </w:rPr>
        <w:t>2</w:t>
      </w:r>
    </w:p>
    <w:p w14:paraId="44ACC587" w14:textId="77777777" w:rsidR="00882A88" w:rsidRDefault="00806A03">
      <w:pPr>
        <w:jc w:val="center"/>
        <w:rPr>
          <w:rFonts w:ascii="Times New Roman" w:eastAsia="方正小标宋简体" w:hAnsi="Times New Roman"/>
          <w:sz w:val="28"/>
          <w:szCs w:val="28"/>
        </w:rPr>
      </w:pPr>
      <w:r>
        <w:rPr>
          <w:rFonts w:ascii="Times New Roman" w:eastAsia="方正小标宋简体" w:hAnsi="Times New Roman" w:hint="eastAsia"/>
          <w:sz w:val="28"/>
          <w:szCs w:val="28"/>
        </w:rPr>
        <w:t>20</w:t>
      </w:r>
      <w:r>
        <w:rPr>
          <w:rFonts w:ascii="Times New Roman" w:eastAsia="方正小标宋简体" w:hAnsi="Times New Roman"/>
          <w:sz w:val="28"/>
          <w:szCs w:val="28"/>
        </w:rPr>
        <w:t>2</w:t>
      </w:r>
      <w:r>
        <w:rPr>
          <w:rFonts w:ascii="Times New Roman" w:eastAsia="方正小标宋简体" w:hAnsi="Times New Roman" w:hint="eastAsia"/>
          <w:sz w:val="28"/>
          <w:szCs w:val="28"/>
        </w:rPr>
        <w:t>5</w:t>
      </w:r>
      <w:r>
        <w:rPr>
          <w:rFonts w:ascii="Times New Roman" w:eastAsia="方正小标宋简体" w:hAnsi="Times New Roman" w:hint="eastAsia"/>
          <w:sz w:val="28"/>
          <w:szCs w:val="28"/>
        </w:rPr>
        <w:t>年</w:t>
      </w:r>
      <w:r>
        <w:rPr>
          <w:rFonts w:ascii="Times New Roman" w:eastAsia="方正小标宋简体" w:hAnsi="Times New Roman" w:hint="eastAsia"/>
          <w:sz w:val="28"/>
          <w:szCs w:val="28"/>
        </w:rPr>
        <w:t>中国矿业大学本科教学Ⅱ类荣誉学院推荐名额</w:t>
      </w:r>
      <w:r>
        <w:rPr>
          <w:rFonts w:ascii="Times New Roman" w:eastAsia="方正小标宋简体" w:hAnsi="Times New Roman"/>
          <w:sz w:val="28"/>
          <w:szCs w:val="28"/>
        </w:rPr>
        <w:t>表</w:t>
      </w:r>
    </w:p>
    <w:tbl>
      <w:tblPr>
        <w:tblW w:w="135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4" w:space="0" w:color="auto"/>
          <w:insideV w:val="non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70"/>
        <w:gridCol w:w="1537"/>
        <w:gridCol w:w="1666"/>
        <w:gridCol w:w="1561"/>
        <w:gridCol w:w="1561"/>
        <w:gridCol w:w="1561"/>
        <w:gridCol w:w="1561"/>
        <w:gridCol w:w="1561"/>
      </w:tblGrid>
      <w:tr w:rsidR="00882A88" w14:paraId="1F48ADF6" w14:textId="77777777">
        <w:trPr>
          <w:trHeight w:val="518"/>
          <w:jc w:val="center"/>
        </w:trPr>
        <w:tc>
          <w:tcPr>
            <w:tcW w:w="25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CB4BC3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Cs w:val="21"/>
              </w:rPr>
              <w:t>学院名称</w:t>
            </w:r>
          </w:p>
        </w:tc>
        <w:tc>
          <w:tcPr>
            <w:tcW w:w="153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D9B482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Cs w:val="21"/>
              </w:rPr>
              <w:t>教学新秀</w:t>
            </w:r>
          </w:p>
        </w:tc>
        <w:tc>
          <w:tcPr>
            <w:tcW w:w="1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D48B4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Cs w:val="21"/>
              </w:rPr>
              <w:t>教学优秀教师</w:t>
            </w:r>
          </w:p>
        </w:tc>
        <w:tc>
          <w:tcPr>
            <w:tcW w:w="1561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A83D5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</w:rPr>
              <w:t>教育教学改革创新优秀教师</w:t>
            </w:r>
          </w:p>
        </w:tc>
        <w:tc>
          <w:tcPr>
            <w:tcW w:w="1561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F0C4BD8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b/>
                <w:bCs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</w:rPr>
              <w:t>优秀基层教学组织</w:t>
            </w:r>
          </w:p>
        </w:tc>
        <w:tc>
          <w:tcPr>
            <w:tcW w:w="1561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576E12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b/>
                <w:bCs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</w:rPr>
              <w:t>优秀</w:t>
            </w:r>
            <w:proofErr w:type="gramStart"/>
            <w:r>
              <w:rPr>
                <w:rFonts w:ascii="Times New Roman" w:eastAsia="仿宋_GB2312" w:hAnsi="Times New Roman" w:cs="仿宋_GB2312" w:hint="eastAsia"/>
                <w:b/>
                <w:bCs/>
              </w:rPr>
              <w:t>教务员</w:t>
            </w:r>
            <w:proofErr w:type="gramEnd"/>
          </w:p>
        </w:tc>
        <w:tc>
          <w:tcPr>
            <w:tcW w:w="1561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7ED23F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b/>
                <w:bCs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</w:rPr>
              <w:t>优秀教学院长</w:t>
            </w:r>
          </w:p>
        </w:tc>
        <w:tc>
          <w:tcPr>
            <w:tcW w:w="1561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99C57A9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b/>
                <w:bCs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</w:rPr>
              <w:t>院级优秀</w:t>
            </w:r>
          </w:p>
          <w:p w14:paraId="72D20A45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b/>
                <w:bCs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</w:rPr>
              <w:t>教学督导专家</w:t>
            </w:r>
          </w:p>
        </w:tc>
      </w:tr>
      <w:tr w:rsidR="00882A88" w14:paraId="3D5C0D95" w14:textId="77777777">
        <w:trPr>
          <w:trHeight w:hRule="exact" w:val="369"/>
          <w:jc w:val="center"/>
        </w:trPr>
        <w:tc>
          <w:tcPr>
            <w:tcW w:w="257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60FCA4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矿业工程学院</w:t>
            </w:r>
          </w:p>
        </w:tc>
        <w:tc>
          <w:tcPr>
            <w:tcW w:w="153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93B4C1" w14:textId="77777777" w:rsidR="00882A88" w:rsidRPr="00806A03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  <w:highlight w:val="yellow"/>
              </w:rPr>
            </w:pPr>
            <w:r w:rsidRPr="00806A03"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  <w:highlight w:val="yellow"/>
              </w:rPr>
              <w:t>每学院</w:t>
            </w:r>
          </w:p>
          <w:p w14:paraId="10E52F0A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 w:rsidRPr="00806A03"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  <w:highlight w:val="yellow"/>
              </w:rPr>
              <w:t>限推荐</w:t>
            </w:r>
            <w:r w:rsidRPr="00806A03"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  <w:highlight w:val="yellow"/>
              </w:rPr>
              <w:t>1</w:t>
            </w:r>
            <w:r w:rsidRPr="00806A03"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  <w:highlight w:val="yellow"/>
              </w:rPr>
              <w:t>人（</w:t>
            </w:r>
            <w:r w:rsidRPr="00806A03"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  <w:highlight w:val="yellow"/>
              </w:rPr>
              <w:t>1985</w:t>
            </w:r>
            <w:r w:rsidRPr="00806A03"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  <w:highlight w:val="yellow"/>
              </w:rPr>
              <w:t>年</w:t>
            </w:r>
            <w:r w:rsidRPr="00806A03"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  <w:highlight w:val="yellow"/>
              </w:rPr>
              <w:t>1</w:t>
            </w:r>
            <w:r w:rsidRPr="00806A03"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  <w:highlight w:val="yellow"/>
              </w:rPr>
              <w:t>月</w:t>
            </w:r>
            <w:r w:rsidRPr="00806A03"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  <w:highlight w:val="yellow"/>
              </w:rPr>
              <w:t>1</w:t>
            </w:r>
            <w:r w:rsidRPr="00806A03"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  <w:highlight w:val="yellow"/>
              </w:rPr>
              <w:t>日以后出生）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62C5CC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4+1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C6C553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 w:rsidRPr="00806A03"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  <w:highlight w:val="yellow"/>
              </w:rPr>
              <w:t>每学院限推荐</w:t>
            </w:r>
            <w:r w:rsidRPr="00806A03"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  <w:highlight w:val="yellow"/>
              </w:rPr>
              <w:t>2</w:t>
            </w:r>
            <w:r w:rsidRPr="00806A03"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  <w:highlight w:val="yellow"/>
              </w:rPr>
              <w:t>人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，在培养学生创新能力、开展课程教材改革创新方面取得省级以上奖励的不占推荐指标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0674D74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3ADEE010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每学院</w:t>
            </w:r>
          </w:p>
          <w:p w14:paraId="569DD127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限推荐</w:t>
            </w:r>
            <w:r w:rsidRPr="00806A03"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  <w:highlight w:val="yellow"/>
              </w:rPr>
              <w:t>1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人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A0123E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每学院</w:t>
            </w:r>
          </w:p>
          <w:p w14:paraId="42C8B84D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限推荐</w:t>
            </w:r>
            <w:r w:rsidRPr="00806A03"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  <w:highlight w:val="yellow"/>
              </w:rPr>
              <w:t>1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人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F60A9B3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每学院、每位校级督导限推荐</w:t>
            </w:r>
            <w:r w:rsidRPr="00806A03"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  <w:highlight w:val="yellow"/>
              </w:rPr>
              <w:t>1</w:t>
            </w:r>
            <w:bookmarkStart w:id="0" w:name="_GoBack"/>
            <w:bookmarkEnd w:id="0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人</w:t>
            </w:r>
          </w:p>
        </w:tc>
      </w:tr>
      <w:tr w:rsidR="00882A88" w14:paraId="7761FE3D" w14:textId="77777777">
        <w:trPr>
          <w:trHeight w:hRule="exact" w:val="369"/>
          <w:jc w:val="center"/>
        </w:trPr>
        <w:tc>
          <w:tcPr>
            <w:tcW w:w="257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77D5A0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安全工程学院</w:t>
            </w:r>
          </w:p>
        </w:tc>
        <w:tc>
          <w:tcPr>
            <w:tcW w:w="15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2632B2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2944CA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3+1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6BEF4F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A344809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6381E137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717B5C9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8BFDD42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882A88" w14:paraId="02B81AC3" w14:textId="77777777">
        <w:trPr>
          <w:trHeight w:hRule="exact" w:val="369"/>
          <w:jc w:val="center"/>
        </w:trPr>
        <w:tc>
          <w:tcPr>
            <w:tcW w:w="257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5F68C7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力学与土木工程学院</w:t>
            </w:r>
          </w:p>
        </w:tc>
        <w:tc>
          <w:tcPr>
            <w:tcW w:w="15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6C9FE4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2FD7F2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5+1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F829A4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3AF34D5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941C4F5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0F4B875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F86600C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882A88" w14:paraId="5A569FD1" w14:textId="77777777">
        <w:trPr>
          <w:trHeight w:hRule="exact" w:val="369"/>
          <w:jc w:val="center"/>
        </w:trPr>
        <w:tc>
          <w:tcPr>
            <w:tcW w:w="257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ECB842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机电工程学院</w:t>
            </w:r>
          </w:p>
        </w:tc>
        <w:tc>
          <w:tcPr>
            <w:tcW w:w="15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DD9EA5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F736D9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4+1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B6029D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861E00F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4C4A104D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D34F6B6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ABE7F67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882A88" w14:paraId="4AAAA1D1" w14:textId="77777777">
        <w:trPr>
          <w:trHeight w:hRule="exact" w:val="369"/>
          <w:jc w:val="center"/>
        </w:trPr>
        <w:tc>
          <w:tcPr>
            <w:tcW w:w="257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ED69EF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信息与控制工程学院</w:t>
            </w:r>
          </w:p>
        </w:tc>
        <w:tc>
          <w:tcPr>
            <w:tcW w:w="15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704A95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E5711E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3+1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4F513C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6BCAA83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1C901B67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DF17A1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26ED5C5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882A88" w14:paraId="572C8872" w14:textId="77777777">
        <w:trPr>
          <w:trHeight w:hRule="exact" w:val="369"/>
          <w:jc w:val="center"/>
        </w:trPr>
        <w:tc>
          <w:tcPr>
            <w:tcW w:w="257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87C8FE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资源与地球科学学院</w:t>
            </w:r>
          </w:p>
        </w:tc>
        <w:tc>
          <w:tcPr>
            <w:tcW w:w="15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B32A68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6CBB2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5+1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1A71B6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67FF131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3C4A03C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F9646F1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457850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882A88" w14:paraId="3496F1E9" w14:textId="77777777">
        <w:trPr>
          <w:trHeight w:hRule="exact" w:val="369"/>
          <w:jc w:val="center"/>
        </w:trPr>
        <w:tc>
          <w:tcPr>
            <w:tcW w:w="257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5A4BDF" w14:textId="77777777" w:rsidR="00882A88" w:rsidRPr="00806A03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b/>
                <w:color w:val="000000"/>
                <w:kern w:val="0"/>
                <w:szCs w:val="21"/>
              </w:rPr>
            </w:pPr>
            <w:r w:rsidRPr="00806A03"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Cs w:val="21"/>
                <w:highlight w:val="yellow"/>
              </w:rPr>
              <w:t>化工学院</w:t>
            </w:r>
          </w:p>
        </w:tc>
        <w:tc>
          <w:tcPr>
            <w:tcW w:w="15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B4A32D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E0ED31" w14:textId="77777777" w:rsidR="00882A88" w:rsidRPr="00806A03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b/>
                <w:color w:val="000000"/>
                <w:kern w:val="0"/>
                <w:szCs w:val="21"/>
              </w:rPr>
            </w:pPr>
            <w:r w:rsidRPr="00806A03"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Cs w:val="21"/>
                <w:highlight w:val="yellow"/>
              </w:rPr>
              <w:t>5+1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97FD08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1B5E58F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 w:rsidRPr="00806A03"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  <w:highlight w:val="yellow"/>
              </w:rPr>
              <w:t>6</w:t>
            </w:r>
          </w:p>
        </w:tc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0E8654C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E7E05E3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B8F0C27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882A88" w14:paraId="150B6E5A" w14:textId="77777777">
        <w:trPr>
          <w:trHeight w:hRule="exact" w:val="369"/>
          <w:jc w:val="center"/>
        </w:trPr>
        <w:tc>
          <w:tcPr>
            <w:tcW w:w="2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AD2065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环境与测绘学院</w:t>
            </w:r>
          </w:p>
        </w:tc>
        <w:tc>
          <w:tcPr>
            <w:tcW w:w="15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BB3B96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1A87C1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4+1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F412C5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5606727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51677258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C8B8CFD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09D79DA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882A88" w14:paraId="39E5B40C" w14:textId="77777777">
        <w:trPr>
          <w:trHeight w:hRule="exact" w:val="369"/>
          <w:jc w:val="center"/>
        </w:trPr>
        <w:tc>
          <w:tcPr>
            <w:tcW w:w="2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E2F3DA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电气工程学院</w:t>
            </w:r>
          </w:p>
        </w:tc>
        <w:tc>
          <w:tcPr>
            <w:tcW w:w="15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0EF2F7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D79DD0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3+1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4305EA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364696E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30FC9E5C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78CA450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D3EF5C7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882A88" w14:paraId="4E1F9702" w14:textId="77777777">
        <w:trPr>
          <w:trHeight w:hRule="exact" w:val="369"/>
          <w:jc w:val="center"/>
        </w:trPr>
        <w:tc>
          <w:tcPr>
            <w:tcW w:w="2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B6DC38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低碳能源与动力工程学院</w:t>
            </w:r>
          </w:p>
        </w:tc>
        <w:tc>
          <w:tcPr>
            <w:tcW w:w="15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B29A2D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3E76FB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2+1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013D44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505A7E6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074D00CD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EA8BF8F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D73F471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882A88" w14:paraId="750C115C" w14:textId="77777777">
        <w:trPr>
          <w:trHeight w:hRule="exact" w:val="369"/>
          <w:jc w:val="center"/>
        </w:trPr>
        <w:tc>
          <w:tcPr>
            <w:tcW w:w="2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826E89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材料与物理学院</w:t>
            </w:r>
          </w:p>
        </w:tc>
        <w:tc>
          <w:tcPr>
            <w:tcW w:w="15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AF6E05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F71EC5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5+1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B000EA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3AF3E5D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6A93DABC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4A260E8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3A72673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882A88" w14:paraId="60ED03E2" w14:textId="77777777">
        <w:trPr>
          <w:trHeight w:hRule="exact" w:val="369"/>
          <w:jc w:val="center"/>
        </w:trPr>
        <w:tc>
          <w:tcPr>
            <w:tcW w:w="2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27C4A0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数学学院</w:t>
            </w:r>
          </w:p>
        </w:tc>
        <w:tc>
          <w:tcPr>
            <w:tcW w:w="15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35CC5E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74E8D6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3+1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1CC6B7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DAA0CD4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1E658722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CAFCF56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C8A52AB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882A88" w14:paraId="16A19505" w14:textId="77777777">
        <w:trPr>
          <w:trHeight w:hRule="exact" w:val="369"/>
          <w:jc w:val="center"/>
        </w:trPr>
        <w:tc>
          <w:tcPr>
            <w:tcW w:w="2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FitText/>
            <w:vAlign w:val="center"/>
          </w:tcPr>
          <w:p w14:paraId="1EE60D42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 w:rsidRPr="00806A03">
              <w:rPr>
                <w:rFonts w:ascii="Times New Roman" w:eastAsia="仿宋_GB2312" w:hAnsi="Times New Roman" w:cs="仿宋_GB2312" w:hint="eastAsia"/>
                <w:color w:val="000000"/>
                <w:w w:val="68"/>
                <w:kern w:val="0"/>
                <w:szCs w:val="21"/>
              </w:rPr>
              <w:t>计算机科学与技术学院</w:t>
            </w:r>
            <w:r w:rsidRPr="00806A03">
              <w:rPr>
                <w:rFonts w:ascii="Times New Roman" w:eastAsia="仿宋_GB2312" w:hAnsi="Times New Roman" w:cs="仿宋_GB2312" w:hint="eastAsia"/>
                <w:color w:val="000000"/>
                <w:w w:val="68"/>
                <w:kern w:val="0"/>
                <w:szCs w:val="21"/>
              </w:rPr>
              <w:t>/</w:t>
            </w:r>
            <w:r w:rsidRPr="00806A03">
              <w:rPr>
                <w:rFonts w:ascii="Times New Roman" w:eastAsia="仿宋_GB2312" w:hAnsi="Times New Roman" w:cs="仿宋_GB2312" w:hint="eastAsia"/>
                <w:color w:val="000000"/>
                <w:w w:val="68"/>
                <w:kern w:val="0"/>
                <w:szCs w:val="21"/>
              </w:rPr>
              <w:t>人工智能学</w:t>
            </w:r>
            <w:r w:rsidRPr="00806A03">
              <w:rPr>
                <w:rFonts w:ascii="Times New Roman" w:eastAsia="仿宋_GB2312" w:hAnsi="Times New Roman" w:cs="仿宋_GB2312" w:hint="eastAsia"/>
                <w:color w:val="000000"/>
                <w:spacing w:val="5"/>
                <w:w w:val="68"/>
                <w:kern w:val="0"/>
                <w:szCs w:val="21"/>
              </w:rPr>
              <w:t>院</w:t>
            </w:r>
          </w:p>
        </w:tc>
        <w:tc>
          <w:tcPr>
            <w:tcW w:w="15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32BABB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849A78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4+1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593158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095C43D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5909C23C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DC05034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02517F5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882A88" w14:paraId="61D65F43" w14:textId="77777777">
        <w:trPr>
          <w:trHeight w:hRule="exact" w:val="369"/>
          <w:jc w:val="center"/>
        </w:trPr>
        <w:tc>
          <w:tcPr>
            <w:tcW w:w="2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D2B93F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经济管理学院</w:t>
            </w:r>
          </w:p>
        </w:tc>
        <w:tc>
          <w:tcPr>
            <w:tcW w:w="15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2CAFAE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9299D3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5+1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E31F94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CA1B190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365C5E58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F4E5A3E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E7B1557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882A88" w14:paraId="4E60A0AA" w14:textId="77777777">
        <w:trPr>
          <w:trHeight w:hRule="exact" w:val="369"/>
          <w:jc w:val="center"/>
        </w:trPr>
        <w:tc>
          <w:tcPr>
            <w:tcW w:w="2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840BB1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公共管理学院</w:t>
            </w:r>
          </w:p>
        </w:tc>
        <w:tc>
          <w:tcPr>
            <w:tcW w:w="15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C321FF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01FAAC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2+1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A27D19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35AADE9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3E49A76C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FFFD475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B2C4CB6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882A88" w14:paraId="61381A5F" w14:textId="77777777">
        <w:trPr>
          <w:trHeight w:hRule="exact" w:val="369"/>
          <w:jc w:val="center"/>
        </w:trPr>
        <w:tc>
          <w:tcPr>
            <w:tcW w:w="2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665CD8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马克思主义学院</w:t>
            </w:r>
          </w:p>
        </w:tc>
        <w:tc>
          <w:tcPr>
            <w:tcW w:w="15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7838B5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3062AD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2+1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EA37D9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8005956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0206F596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FB970A0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D348390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882A88" w14:paraId="53E1EF56" w14:textId="77777777">
        <w:trPr>
          <w:trHeight w:hRule="exact" w:val="369"/>
          <w:jc w:val="center"/>
        </w:trPr>
        <w:tc>
          <w:tcPr>
            <w:tcW w:w="2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89EEDE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外国语言文化学院</w:t>
            </w:r>
          </w:p>
        </w:tc>
        <w:tc>
          <w:tcPr>
            <w:tcW w:w="15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6A3DB6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A7D490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4+1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E44933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9D68A10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1ACE5956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9B08BDD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3D5F9AE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882A88" w14:paraId="41F310F6" w14:textId="77777777">
        <w:trPr>
          <w:trHeight w:hRule="exact" w:val="369"/>
          <w:jc w:val="center"/>
        </w:trPr>
        <w:tc>
          <w:tcPr>
            <w:tcW w:w="2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FE0C5F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建筑与设计学院</w:t>
            </w:r>
          </w:p>
        </w:tc>
        <w:tc>
          <w:tcPr>
            <w:tcW w:w="15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4AEB45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F6990B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3+1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7C69B0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D6BB39A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61EF4A5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C9DD431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30E4526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882A88" w14:paraId="324C6197" w14:textId="77777777">
        <w:trPr>
          <w:trHeight w:hRule="exact" w:val="369"/>
          <w:jc w:val="center"/>
        </w:trPr>
        <w:tc>
          <w:tcPr>
            <w:tcW w:w="2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D5ED25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人文与艺术学院</w:t>
            </w:r>
          </w:p>
        </w:tc>
        <w:tc>
          <w:tcPr>
            <w:tcW w:w="15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B391A6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78E62E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2+1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1C022F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9544B0A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3D3C41D0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3BF3D22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E3C75D4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882A88" w14:paraId="093765E1" w14:textId="77777777">
        <w:trPr>
          <w:trHeight w:hRule="exact" w:val="369"/>
          <w:jc w:val="center"/>
        </w:trPr>
        <w:tc>
          <w:tcPr>
            <w:tcW w:w="2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491F0D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体育学院</w:t>
            </w:r>
          </w:p>
        </w:tc>
        <w:tc>
          <w:tcPr>
            <w:tcW w:w="15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6BC3E6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D91EA6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2+1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8CC95E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7783BBB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53EB6803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32A21FE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6177674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882A88" w14:paraId="2FAC0704" w14:textId="77777777">
        <w:trPr>
          <w:trHeight w:hRule="exact" w:val="369"/>
          <w:jc w:val="center"/>
        </w:trPr>
        <w:tc>
          <w:tcPr>
            <w:tcW w:w="2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973CD5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w w:val="80"/>
                <w:kern w:val="0"/>
                <w:szCs w:val="21"/>
              </w:rPr>
              <w:t>其他（孙越崎学院、能源学</w:t>
            </w:r>
            <w:r>
              <w:rPr>
                <w:rFonts w:ascii="Times New Roman" w:eastAsia="仿宋_GB2312" w:hAnsi="Times New Roman" w:cs="仿宋_GB2312" w:hint="eastAsia"/>
                <w:color w:val="000000"/>
                <w:w w:val="90"/>
                <w:kern w:val="0"/>
                <w:szCs w:val="21"/>
              </w:rPr>
              <w:t>院等）</w:t>
            </w:r>
          </w:p>
        </w:tc>
        <w:tc>
          <w:tcPr>
            <w:tcW w:w="153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91FEF2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DEAD54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0+1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7CB9F3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89556C8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2E47FEF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E38FF65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073DDAE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882A88" w14:paraId="31DE92E1" w14:textId="77777777">
        <w:trPr>
          <w:trHeight w:hRule="exact" w:val="369"/>
          <w:jc w:val="center"/>
        </w:trPr>
        <w:tc>
          <w:tcPr>
            <w:tcW w:w="257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558E1F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86A8BE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25F959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70+21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456051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10074A60" w14:textId="77777777" w:rsidR="00882A88" w:rsidRDefault="00806A03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30AEED97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68475AC8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21D3CB2E" w14:textId="77777777" w:rsidR="00882A88" w:rsidRDefault="00882A88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</w:tbl>
    <w:p w14:paraId="132928EF" w14:textId="77777777" w:rsidR="00882A88" w:rsidRDefault="00882A88">
      <w:pPr>
        <w:spacing w:line="20" w:lineRule="exact"/>
        <w:rPr>
          <w:rFonts w:ascii="Times New Roman" w:eastAsia="楷体_GB2312" w:hAnsi="Times New Roman" w:cs="楷体_GB2312"/>
        </w:rPr>
      </w:pPr>
    </w:p>
    <w:p w14:paraId="05F70F46" w14:textId="77777777" w:rsidR="00882A88" w:rsidRDefault="00806A03">
      <w:pPr>
        <w:tabs>
          <w:tab w:val="left" w:pos="1364"/>
        </w:tabs>
        <w:jc w:val="left"/>
        <w:rPr>
          <w:rFonts w:ascii="Times New Roman" w:eastAsia="楷体_GB2312" w:hAnsi="Times New Roman" w:cs="楷体_GB2312"/>
        </w:rPr>
      </w:pPr>
      <w:r>
        <w:rPr>
          <w:rFonts w:ascii="Times New Roman" w:eastAsia="楷体_GB2312" w:hAnsi="Times New Roman" w:cs="楷体_GB2312" w:hint="eastAsia"/>
        </w:rPr>
        <w:t xml:space="preserve">  </w:t>
      </w:r>
      <w:r>
        <w:rPr>
          <w:rFonts w:ascii="Times New Roman" w:eastAsia="楷体_GB2312" w:hAnsi="Times New Roman" w:cs="楷体_GB2312" w:hint="eastAsia"/>
        </w:rPr>
        <w:t>说明：</w:t>
      </w:r>
      <w:r>
        <w:rPr>
          <w:rFonts w:ascii="Times New Roman" w:eastAsia="楷体_GB2312" w:hAnsi="Times New Roman" w:cs="楷体_GB2312" w:hint="eastAsia"/>
        </w:rPr>
        <w:t xml:space="preserve">1. </w:t>
      </w:r>
      <w:r>
        <w:rPr>
          <w:rFonts w:ascii="Times New Roman" w:eastAsia="楷体_GB2312" w:hAnsi="Times New Roman" w:cs="楷体_GB2312" w:hint="eastAsia"/>
        </w:rPr>
        <w:t>教学优秀教师每学院可推荐候补人选</w:t>
      </w:r>
      <w:r>
        <w:rPr>
          <w:rFonts w:ascii="Times New Roman" w:eastAsia="楷体_GB2312" w:hAnsi="Times New Roman" w:cs="楷体_GB2312" w:hint="eastAsia"/>
        </w:rPr>
        <w:t>1</w:t>
      </w:r>
      <w:r>
        <w:rPr>
          <w:rFonts w:ascii="Times New Roman" w:eastAsia="楷体_GB2312" w:hAnsi="Times New Roman" w:cs="楷体_GB2312" w:hint="eastAsia"/>
        </w:rPr>
        <w:t>名。如正式推荐人选出现空缺，将从全校候补人选中评选递补。</w:t>
      </w:r>
    </w:p>
    <w:p w14:paraId="0A250324" w14:textId="77777777" w:rsidR="00882A88" w:rsidRDefault="00806A03">
      <w:pPr>
        <w:tabs>
          <w:tab w:val="left" w:pos="1364"/>
        </w:tabs>
        <w:ind w:firstLineChars="400" w:firstLine="840"/>
        <w:jc w:val="left"/>
        <w:rPr>
          <w:rFonts w:ascii="Times New Roman" w:eastAsia="楷体_GB2312" w:hAnsi="Times New Roman" w:cs="楷体_GB2312"/>
        </w:rPr>
      </w:pPr>
      <w:r>
        <w:rPr>
          <w:rFonts w:ascii="Times New Roman" w:eastAsia="楷体_GB2312" w:hAnsi="Times New Roman" w:cs="楷体_GB2312" w:hint="eastAsia"/>
        </w:rPr>
        <w:t xml:space="preserve">2. </w:t>
      </w:r>
      <w:r>
        <w:rPr>
          <w:rFonts w:ascii="Times New Roman" w:eastAsia="楷体_GB2312" w:hAnsi="Times New Roman" w:cs="楷体_GB2312" w:hint="eastAsia"/>
        </w:rPr>
        <w:t>专业建设类优秀基层教学组织每学院限推荐</w:t>
      </w:r>
      <w:r>
        <w:rPr>
          <w:rFonts w:ascii="Times New Roman" w:eastAsia="楷体_GB2312" w:hAnsi="Times New Roman" w:cs="楷体_GB2312" w:hint="eastAsia"/>
        </w:rPr>
        <w:t>1</w:t>
      </w:r>
      <w:r>
        <w:rPr>
          <w:rFonts w:ascii="Times New Roman" w:eastAsia="楷体_GB2312" w:hAnsi="Times New Roman" w:cs="楷体_GB2312" w:hint="eastAsia"/>
        </w:rPr>
        <w:t>个。</w:t>
      </w:r>
    </w:p>
    <w:sectPr w:rsidR="00882A88">
      <w:pgSz w:w="16838" w:h="11906" w:orient="landscape"/>
      <w:pgMar w:top="749" w:right="1440" w:bottom="633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QyOGM0OGE2MjI3ZGFkNmQzYzY1MzBmYjgwN2ZmNzIifQ=="/>
  </w:docVars>
  <w:rsids>
    <w:rsidRoot w:val="00E52B1E"/>
    <w:rsid w:val="00065F02"/>
    <w:rsid w:val="0009692F"/>
    <w:rsid w:val="00431923"/>
    <w:rsid w:val="006110C0"/>
    <w:rsid w:val="00806A03"/>
    <w:rsid w:val="00882A88"/>
    <w:rsid w:val="00933107"/>
    <w:rsid w:val="00E52B1E"/>
    <w:rsid w:val="01A14D9F"/>
    <w:rsid w:val="060636D3"/>
    <w:rsid w:val="091D4759"/>
    <w:rsid w:val="27EF71CD"/>
    <w:rsid w:val="2F93752D"/>
    <w:rsid w:val="398E5E02"/>
    <w:rsid w:val="3DA77917"/>
    <w:rsid w:val="4B106C19"/>
    <w:rsid w:val="56CD09EF"/>
    <w:rsid w:val="5F1B700B"/>
    <w:rsid w:val="61045C75"/>
    <w:rsid w:val="62670E9A"/>
    <w:rsid w:val="62BE1E54"/>
    <w:rsid w:val="677212A9"/>
    <w:rsid w:val="729E4D6C"/>
    <w:rsid w:val="736F1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1741434-EA24-46B9-BEC4-B40E91DCB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孙林雪</dc:creator>
  <cp:lastModifiedBy>lenovo</cp:lastModifiedBy>
  <cp:revision>4</cp:revision>
  <cp:lastPrinted>2025-12-16T01:27:00Z</cp:lastPrinted>
  <dcterms:created xsi:type="dcterms:W3CDTF">2021-07-01T06:12:00Z</dcterms:created>
  <dcterms:modified xsi:type="dcterms:W3CDTF">2025-12-18T07:48:00Z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766C7D017F2E44BEA0F4EDDA9CCEF2A0</vt:lpwstr>
  </property>
  <property fmtid="{D5CDD505-2E9C-101B-9397-08002B2CF9AE}" pid="4" name="KSOTemplateDocerSaveRecord">
    <vt:lpwstr>eyJoZGlkIjoiNWZkYWFlMGEzZGQ5ZjFkNjA0YThlYTM1YTI4MWYyOGYiLCJ1c2VySWQiOiI3MDk0ODY3MzMifQ==</vt:lpwstr>
  </property>
</Properties>
</file>